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方正小标宋简体" w:hAnsi="宋体" w:eastAsia="方正小标宋简体"/>
          <w:b w:val="0"/>
          <w:bCs/>
          <w:sz w:val="44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4"/>
          <w:lang w:val="en-US" w:eastAsia="zh-CN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/>
          <w:b w:val="0"/>
          <w:bCs/>
          <w:sz w:val="28"/>
          <w:szCs w:val="28"/>
          <w:lang w:eastAsia="zh-CN"/>
        </w:rPr>
      </w:pPr>
      <w:r>
        <w:rPr>
          <w:rFonts w:hint="eastAsia" w:ascii="方正小标宋简体" w:hAnsi="宋体" w:eastAsia="方正小标宋简体"/>
          <w:b w:val="0"/>
          <w:bCs/>
          <w:sz w:val="44"/>
          <w:szCs w:val="36"/>
          <w:lang w:val="en-US" w:eastAsia="zh-CN"/>
        </w:rPr>
        <w:t>市</w:t>
      </w:r>
      <w:r>
        <w:rPr>
          <w:rFonts w:hint="eastAsia" w:ascii="方正小标宋简体" w:hAnsi="宋体" w:eastAsia="方正小标宋简体"/>
          <w:b w:val="0"/>
          <w:bCs/>
          <w:sz w:val="44"/>
          <w:szCs w:val="36"/>
        </w:rPr>
        <w:t>政协</w:t>
      </w:r>
      <w:r>
        <w:rPr>
          <w:rFonts w:hint="eastAsia" w:ascii="方正小标宋简体" w:hAnsi="宋体" w:eastAsia="方正小标宋简体"/>
          <w:b w:val="0"/>
          <w:bCs/>
          <w:sz w:val="44"/>
          <w:szCs w:val="36"/>
          <w:lang w:val="en-US" w:eastAsia="zh-CN"/>
        </w:rPr>
        <w:t>委员</w:t>
      </w:r>
      <w:r>
        <w:rPr>
          <w:rFonts w:hint="eastAsia" w:ascii="方正小标宋简体" w:hAnsi="宋体" w:eastAsia="方正小标宋简体"/>
          <w:b w:val="0"/>
          <w:bCs/>
          <w:sz w:val="44"/>
          <w:szCs w:val="36"/>
        </w:rPr>
        <w:t>提案办理落实工作</w:t>
      </w:r>
      <w:r>
        <w:rPr>
          <w:rFonts w:hint="eastAsia" w:ascii="方正小标宋简体" w:hAnsi="宋体" w:eastAsia="方正小标宋简体"/>
          <w:b w:val="0"/>
          <w:bCs/>
          <w:sz w:val="44"/>
          <w:szCs w:val="36"/>
          <w:lang w:val="en-US" w:eastAsia="zh-CN"/>
        </w:rPr>
        <w:t>进展</w:t>
      </w:r>
      <w:r>
        <w:rPr>
          <w:rFonts w:hint="eastAsia" w:ascii="方正小标宋简体" w:hAnsi="宋体" w:eastAsia="方正小标宋简体"/>
          <w:b w:val="0"/>
          <w:bCs/>
          <w:sz w:val="44"/>
          <w:szCs w:val="36"/>
        </w:rPr>
        <w:t>情况汇总表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填报</w:t>
      </w:r>
      <w:r>
        <w:rPr>
          <w:rFonts w:hint="eastAsia" w:ascii="仿宋_GB2312" w:hAnsi="仿宋_GB2312" w:eastAsia="仿宋_GB2312" w:cs="仿宋_GB2312"/>
          <w:sz w:val="28"/>
          <w:szCs w:val="28"/>
        </w:rPr>
        <w:t>单位（公章）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单位主要负责人（签字）：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填表时间：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日</w:t>
      </w:r>
    </w:p>
    <w:tbl>
      <w:tblPr>
        <w:tblStyle w:val="3"/>
        <w:tblW w:w="142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316"/>
        <w:gridCol w:w="4499"/>
        <w:gridCol w:w="7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提案编号</w:t>
            </w:r>
          </w:p>
        </w:tc>
        <w:tc>
          <w:tcPr>
            <w:tcW w:w="4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提案标题</w:t>
            </w:r>
          </w:p>
        </w:tc>
        <w:tc>
          <w:tcPr>
            <w:tcW w:w="7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办理工作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7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7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7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7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7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</w:pPr>
      <w:r>
        <w:rPr>
          <w:rFonts w:hint="eastAsia" w:ascii="仿宋_GB2312" w:hAnsi="仿宋_GB2312" w:eastAsia="仿宋_GB2312" w:cs="仿宋_GB2312"/>
          <w:sz w:val="24"/>
          <w:szCs w:val="28"/>
        </w:rPr>
        <w:t>注：</w:t>
      </w:r>
      <w:r>
        <w:rPr>
          <w:rFonts w:hint="eastAsia" w:ascii="仿宋_GB2312" w:hAnsi="仿宋_GB2312" w:eastAsia="仿宋_GB2312" w:cs="仿宋_GB2312"/>
          <w:sz w:val="24"/>
          <w:szCs w:val="28"/>
          <w:lang w:val="en-US" w:eastAsia="zh-CN"/>
        </w:rPr>
        <w:t>本表请在每月25日前报送至市政府政务督查室（404室）或发扫描件（和word电子版）到邮箱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93A"/>
          <w:spacing w:val="0"/>
          <w:kern w:val="0"/>
          <w:sz w:val="24"/>
          <w:szCs w:val="24"/>
          <w:shd w:val="clear" w:fill="FFFFFF"/>
          <w:lang w:val="en-US" w:eastAsia="zh-CN" w:bidi="ar"/>
        </w:rPr>
        <w:t>274367949@qq.com</w:t>
      </w:r>
      <w:r>
        <w:rPr>
          <w:rFonts w:hint="eastAsia" w:ascii="仿宋_GB2312" w:hAnsi="仿宋_GB2312" w:eastAsia="仿宋_GB2312" w:cs="仿宋_GB2312"/>
          <w:sz w:val="24"/>
          <w:szCs w:val="28"/>
          <w:lang w:val="en-US" w:eastAsia="zh-CN"/>
        </w:rPr>
        <w:t>（联系人：李艳红，联系电话：0714-8715236）。</w:t>
      </w: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2211" w:right="1304" w:bottom="1417" w:left="1474" w:header="0" w:footer="1134" w:gutter="0"/>
      <w:pgNumType w:fmt="numberInDash"/>
      <w:cols w:space="72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M2JhZWMzZWUxNDZmYjM1MzY0M2M5YWQ2NTEyZWMifQ=="/>
  </w:docVars>
  <w:rsids>
    <w:rsidRoot w:val="44455627"/>
    <w:rsid w:val="4445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2024-03-13T10:09:00Z</dcterms:created>
  <dc:creator>李成</dc:creator>
  <cp:lastModifiedBy>李成</cp:lastModifiedBy>
  <dcterms:modified xsi:type="dcterms:W3CDTF">2024-03-13T10:09:27Z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430DB12C5E7344C598E195CB1EAAB0FB_11</vt:lpwstr>
  </property>
</Properties>
</file>